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F3" w:rsidRDefault="00A979F3">
      <w:pPr>
        <w:pStyle w:val="a3"/>
        <w:ind w:left="256"/>
        <w:rPr>
          <w:sz w:val="20"/>
        </w:rPr>
      </w:pPr>
    </w:p>
    <w:p w:rsidR="00A979F3" w:rsidRDefault="00D0235F" w:rsidP="00D0235F">
      <w:pPr>
        <w:ind w:hanging="1220"/>
        <w:rPr>
          <w:sz w:val="20"/>
        </w:rPr>
        <w:sectPr w:rsidR="00A979F3" w:rsidSect="00D0235F">
          <w:type w:val="continuous"/>
          <w:pgSz w:w="11930" w:h="16860"/>
          <w:pgMar w:top="0" w:right="320" w:bottom="280" w:left="12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354583" cy="10122011"/>
            <wp:effectExtent l="19050" t="0" r="0" b="0"/>
            <wp:docPr id="1" name="Рисунок 1" descr="C:\Users\User\Pictures\2023-11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1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83" cy="1012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9F3" w:rsidRDefault="00BD03BB">
      <w:pPr>
        <w:spacing w:before="65"/>
        <w:ind w:right="41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 w:rsidR="005E2A7E">
        <w:rPr>
          <w:b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A979F3" w:rsidRDefault="00BD03BB">
      <w:pPr>
        <w:pStyle w:val="a3"/>
        <w:spacing w:before="275" w:line="216" w:lineRule="auto"/>
        <w:ind w:right="798"/>
        <w:jc w:val="both"/>
      </w:pPr>
      <w:r>
        <w:t xml:space="preserve">Годовой календарный учебный график образовательной деятельности на 2023 – 2024 учебный год разработан в соответствии </w:t>
      </w:r>
      <w:proofErr w:type="gramStart"/>
      <w:r>
        <w:t>с</w:t>
      </w:r>
      <w:proofErr w:type="gramEnd"/>
      <w:r>
        <w:t>:</w:t>
      </w:r>
    </w:p>
    <w:p w:rsidR="00A979F3" w:rsidRDefault="00BD03BB">
      <w:pPr>
        <w:pStyle w:val="a4"/>
        <w:numPr>
          <w:ilvl w:val="0"/>
          <w:numId w:val="2"/>
        </w:numPr>
        <w:tabs>
          <w:tab w:val="left" w:pos="261"/>
        </w:tabs>
        <w:ind w:right="513"/>
        <w:rPr>
          <w:sz w:val="24"/>
        </w:rPr>
      </w:pPr>
      <w:r>
        <w:rPr>
          <w:sz w:val="24"/>
        </w:rPr>
        <w:t>Федеральным законом от 29 декабря 2012 года № 273 «Об образовании в Российской Федерации»(вред</w:t>
      </w:r>
      <w:proofErr w:type="gramStart"/>
      <w:r>
        <w:rPr>
          <w:sz w:val="24"/>
        </w:rPr>
        <w:t>.Ф</w:t>
      </w:r>
      <w:proofErr w:type="gramEnd"/>
      <w:r>
        <w:rPr>
          <w:sz w:val="24"/>
        </w:rPr>
        <w:t>едеральныхзаконовот07.05.2013№99-ФЗ,от23.07.2013№203-ФЗ);</w:t>
      </w:r>
    </w:p>
    <w:p w:rsidR="00A979F3" w:rsidRDefault="00BD03BB">
      <w:pPr>
        <w:pStyle w:val="a4"/>
        <w:numPr>
          <w:ilvl w:val="0"/>
          <w:numId w:val="2"/>
        </w:numPr>
        <w:tabs>
          <w:tab w:val="left" w:pos="261"/>
        </w:tabs>
        <w:ind w:right="512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образования.</w:t>
      </w:r>
      <w:r w:rsidR="005E2A7E">
        <w:rPr>
          <w:sz w:val="24"/>
        </w:rPr>
        <w:t xml:space="preserve"> </w:t>
      </w:r>
      <w:r>
        <w:rPr>
          <w:sz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A979F3" w:rsidRDefault="00BD03BB">
      <w:pPr>
        <w:pStyle w:val="a4"/>
        <w:numPr>
          <w:ilvl w:val="0"/>
          <w:numId w:val="2"/>
        </w:numPr>
        <w:tabs>
          <w:tab w:val="left" w:pos="261"/>
        </w:tabs>
        <w:ind w:right="509"/>
        <w:rPr>
          <w:rFonts w:ascii="Microsoft Sans Serif" w:hAnsi="Microsoft Sans Serif"/>
          <w:sz w:val="24"/>
        </w:rPr>
      </w:pPr>
      <w:r>
        <w:rPr>
          <w:sz w:val="24"/>
        </w:rPr>
        <w:t>Приказ Министерства просвещения РФ от 31 июля 2020 г. №373 "Об</w:t>
      </w:r>
      <w:r w:rsidR="005E2A7E">
        <w:rPr>
          <w:sz w:val="24"/>
        </w:rPr>
        <w:t xml:space="preserve"> </w:t>
      </w:r>
      <w:r>
        <w:rPr>
          <w:sz w:val="24"/>
        </w:rPr>
        <w:t xml:space="preserve"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  <w:sz w:val="24"/>
        </w:rPr>
        <w:t>образования</w:t>
      </w:r>
      <w:r>
        <w:rPr>
          <w:rFonts w:ascii="Microsoft Sans Serif" w:hAnsi="Microsoft Sans Serif"/>
          <w:spacing w:val="-2"/>
          <w:sz w:val="24"/>
        </w:rPr>
        <w:t>"</w:t>
      </w:r>
    </w:p>
    <w:p w:rsidR="00A979F3" w:rsidRDefault="00BD03BB">
      <w:pPr>
        <w:pStyle w:val="a4"/>
        <w:numPr>
          <w:ilvl w:val="0"/>
          <w:numId w:val="2"/>
        </w:numPr>
        <w:tabs>
          <w:tab w:val="left" w:pos="261"/>
        </w:tabs>
        <w:ind w:right="516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27.10.2020№32«ОбутвержденииСанПиН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.3/2.4.3590-20«Санитарно-эпидемиологические требования к организации общественного питания населения».</w:t>
      </w:r>
    </w:p>
    <w:p w:rsidR="00A979F3" w:rsidRDefault="00BD03BB">
      <w:pPr>
        <w:pStyle w:val="a4"/>
        <w:numPr>
          <w:ilvl w:val="1"/>
          <w:numId w:val="2"/>
        </w:numPr>
        <w:tabs>
          <w:tab w:val="left" w:pos="402"/>
        </w:tabs>
        <w:spacing w:before="3" w:line="272" w:lineRule="exact"/>
        <w:ind w:hanging="141"/>
        <w:rPr>
          <w:sz w:val="24"/>
        </w:rPr>
      </w:pPr>
      <w:r>
        <w:rPr>
          <w:sz w:val="24"/>
        </w:rPr>
        <w:t>Уставом</w:t>
      </w:r>
      <w:r w:rsidR="005E2A7E">
        <w:rPr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A979F3" w:rsidRDefault="00BD03BB">
      <w:pPr>
        <w:pStyle w:val="a3"/>
        <w:ind w:right="512"/>
        <w:jc w:val="both"/>
      </w:pPr>
      <w:r>
        <w:t>Годовой календарный учебный график образовательной деятельности дошкольной группы школына2023–2024учебныйгодявляетсянормативнымактом</w:t>
      </w:r>
      <w:proofErr w:type="gramStart"/>
      <w:r>
        <w:t>,у</w:t>
      </w:r>
      <w:proofErr w:type="gramEnd"/>
      <w:r>
        <w:t>станавливающимперечень образовательных областей и объѐм учебного времени, отводимого на проведение непосредственно образовательной деятельности.</w:t>
      </w:r>
    </w:p>
    <w:p w:rsidR="00A979F3" w:rsidRDefault="00BD03BB">
      <w:pPr>
        <w:pStyle w:val="a3"/>
        <w:ind w:right="850"/>
      </w:pPr>
      <w:r>
        <w:t>Учебныйгодначинаетсяс1сентябряизаканчивается31мая</w:t>
      </w:r>
      <w:proofErr w:type="gramStart"/>
      <w:r>
        <w:t>.Д</w:t>
      </w:r>
      <w:proofErr w:type="gramEnd"/>
      <w:r>
        <w:t>ошкольнаягруппа работает в режиме пятидневной рабочей недели.</w:t>
      </w:r>
    </w:p>
    <w:p w:rsidR="00A979F3" w:rsidRDefault="00BD03BB">
      <w:pPr>
        <w:pStyle w:val="a3"/>
        <w:spacing w:line="268" w:lineRule="exact"/>
      </w:pPr>
      <w:r>
        <w:t>Основными</w:t>
      </w:r>
      <w:r w:rsidR="005E2A7E">
        <w:t xml:space="preserve"> </w:t>
      </w:r>
      <w:r>
        <w:t>задачами</w:t>
      </w:r>
      <w:r w:rsidR="005E2A7E">
        <w:t xml:space="preserve"> </w:t>
      </w:r>
      <w:r>
        <w:t>годового</w:t>
      </w:r>
      <w:r w:rsidR="005E2A7E">
        <w:t xml:space="preserve"> </w:t>
      </w:r>
      <w:r>
        <w:t>календарного</w:t>
      </w:r>
      <w:r w:rsidR="005E2A7E">
        <w:t xml:space="preserve"> </w:t>
      </w:r>
      <w:r>
        <w:t>графика</w:t>
      </w:r>
      <w:r w:rsidR="005E2A7E">
        <w:t xml:space="preserve"> </w:t>
      </w:r>
      <w:r>
        <w:rPr>
          <w:spacing w:val="-2"/>
        </w:rPr>
        <w:t>являются:</w:t>
      </w:r>
    </w:p>
    <w:p w:rsidR="00A979F3" w:rsidRDefault="00BD03BB">
      <w:pPr>
        <w:pStyle w:val="a4"/>
        <w:numPr>
          <w:ilvl w:val="0"/>
          <w:numId w:val="1"/>
        </w:numPr>
        <w:tabs>
          <w:tab w:val="left" w:pos="543"/>
        </w:tabs>
        <w:spacing w:line="256" w:lineRule="exact"/>
        <w:ind w:left="543" w:hanging="282"/>
        <w:rPr>
          <w:sz w:val="24"/>
        </w:rPr>
      </w:pPr>
      <w:r>
        <w:rPr>
          <w:sz w:val="24"/>
        </w:rPr>
        <w:t>Регулирование</w:t>
      </w:r>
      <w:r w:rsidR="005E2A7E">
        <w:rPr>
          <w:sz w:val="24"/>
        </w:rPr>
        <w:t xml:space="preserve"> </w:t>
      </w:r>
      <w:r>
        <w:rPr>
          <w:sz w:val="24"/>
        </w:rPr>
        <w:t>объема</w:t>
      </w:r>
      <w:r w:rsidR="005E2A7E">
        <w:rPr>
          <w:sz w:val="24"/>
        </w:rPr>
        <w:t xml:space="preserve"> </w:t>
      </w:r>
      <w:r>
        <w:rPr>
          <w:sz w:val="24"/>
        </w:rPr>
        <w:t>образовательной</w:t>
      </w:r>
      <w:r w:rsidR="005E2A7E">
        <w:rPr>
          <w:sz w:val="24"/>
        </w:rPr>
        <w:t xml:space="preserve"> </w:t>
      </w:r>
      <w:r>
        <w:rPr>
          <w:spacing w:val="-2"/>
          <w:sz w:val="24"/>
        </w:rPr>
        <w:t>нагрузки.</w:t>
      </w:r>
    </w:p>
    <w:p w:rsidR="00A979F3" w:rsidRDefault="00BD03BB">
      <w:pPr>
        <w:pStyle w:val="a4"/>
        <w:numPr>
          <w:ilvl w:val="0"/>
          <w:numId w:val="1"/>
        </w:numPr>
        <w:tabs>
          <w:tab w:val="left" w:pos="543"/>
        </w:tabs>
        <w:spacing w:line="252" w:lineRule="exact"/>
        <w:ind w:left="543" w:hanging="282"/>
        <w:rPr>
          <w:sz w:val="24"/>
        </w:rPr>
      </w:pPr>
      <w:r>
        <w:rPr>
          <w:sz w:val="24"/>
        </w:rPr>
        <w:t>Реализация</w:t>
      </w:r>
      <w:r w:rsidR="005E2A7E">
        <w:rPr>
          <w:sz w:val="24"/>
        </w:rPr>
        <w:t xml:space="preserve"> </w:t>
      </w:r>
      <w:r>
        <w:rPr>
          <w:sz w:val="24"/>
        </w:rPr>
        <w:t>ФГОС</w:t>
      </w:r>
      <w:r w:rsidR="005E2A7E">
        <w:rPr>
          <w:sz w:val="24"/>
        </w:rPr>
        <w:t xml:space="preserve"> </w:t>
      </w:r>
      <w:r>
        <w:rPr>
          <w:sz w:val="24"/>
        </w:rPr>
        <w:t>к</w:t>
      </w:r>
      <w:r w:rsidR="005E2A7E">
        <w:rPr>
          <w:sz w:val="24"/>
        </w:rPr>
        <w:t xml:space="preserve"> </w:t>
      </w:r>
      <w:r>
        <w:rPr>
          <w:sz w:val="24"/>
        </w:rPr>
        <w:t>содержанию</w:t>
      </w:r>
      <w:r w:rsidR="005E2A7E">
        <w:rPr>
          <w:sz w:val="24"/>
        </w:rPr>
        <w:t xml:space="preserve"> </w:t>
      </w:r>
      <w:r>
        <w:rPr>
          <w:sz w:val="24"/>
        </w:rPr>
        <w:t>и</w:t>
      </w:r>
      <w:r w:rsidR="005E2A7E">
        <w:rPr>
          <w:sz w:val="24"/>
        </w:rPr>
        <w:t xml:space="preserve"> </w:t>
      </w:r>
      <w:r>
        <w:rPr>
          <w:sz w:val="24"/>
        </w:rPr>
        <w:t>организации</w:t>
      </w:r>
      <w:r w:rsidR="005E2A7E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5E2A7E">
        <w:rPr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A979F3" w:rsidRDefault="00BD03BB">
      <w:pPr>
        <w:pStyle w:val="a4"/>
        <w:numPr>
          <w:ilvl w:val="0"/>
          <w:numId w:val="1"/>
        </w:numPr>
        <w:tabs>
          <w:tab w:val="left" w:pos="543"/>
        </w:tabs>
        <w:spacing w:line="254" w:lineRule="exact"/>
        <w:ind w:left="543" w:hanging="282"/>
        <w:rPr>
          <w:sz w:val="24"/>
        </w:rPr>
      </w:pPr>
      <w:r>
        <w:rPr>
          <w:sz w:val="24"/>
        </w:rPr>
        <w:t>Обеспечение</w:t>
      </w:r>
      <w:r w:rsidR="005E2A7E">
        <w:rPr>
          <w:sz w:val="24"/>
        </w:rPr>
        <w:t xml:space="preserve"> </w:t>
      </w:r>
      <w:r>
        <w:rPr>
          <w:sz w:val="24"/>
        </w:rPr>
        <w:t>углубленной</w:t>
      </w:r>
      <w:r w:rsidR="005E2A7E">
        <w:rPr>
          <w:sz w:val="24"/>
        </w:rPr>
        <w:t xml:space="preserve"> </w:t>
      </w:r>
      <w:r>
        <w:rPr>
          <w:sz w:val="24"/>
        </w:rPr>
        <w:t>работы</w:t>
      </w:r>
      <w:r w:rsidR="005E2A7E">
        <w:rPr>
          <w:sz w:val="24"/>
        </w:rPr>
        <w:t xml:space="preserve"> </w:t>
      </w:r>
      <w:r>
        <w:rPr>
          <w:sz w:val="24"/>
        </w:rPr>
        <w:t>по</w:t>
      </w:r>
      <w:r w:rsidR="005E2A7E">
        <w:rPr>
          <w:sz w:val="24"/>
        </w:rPr>
        <w:t xml:space="preserve"> </w:t>
      </w:r>
      <w:r>
        <w:rPr>
          <w:sz w:val="24"/>
        </w:rPr>
        <w:t>экологическому</w:t>
      </w:r>
      <w:r w:rsidR="005E2A7E">
        <w:rPr>
          <w:sz w:val="24"/>
        </w:rPr>
        <w:t xml:space="preserve"> </w:t>
      </w:r>
      <w:r>
        <w:rPr>
          <w:sz w:val="24"/>
        </w:rPr>
        <w:t>направлению</w:t>
      </w:r>
      <w:r w:rsidR="005E2A7E">
        <w:rPr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979F3" w:rsidRDefault="00BD03BB">
      <w:pPr>
        <w:pStyle w:val="a4"/>
        <w:numPr>
          <w:ilvl w:val="0"/>
          <w:numId w:val="1"/>
        </w:numPr>
        <w:tabs>
          <w:tab w:val="left" w:pos="543"/>
        </w:tabs>
        <w:spacing w:line="263" w:lineRule="exact"/>
        <w:ind w:left="543" w:hanging="282"/>
        <w:rPr>
          <w:sz w:val="24"/>
        </w:rPr>
      </w:pPr>
      <w:r>
        <w:rPr>
          <w:sz w:val="24"/>
        </w:rPr>
        <w:t>Обеспечение</w:t>
      </w:r>
      <w:r w:rsidR="005E2A7E">
        <w:rPr>
          <w:sz w:val="24"/>
        </w:rPr>
        <w:t xml:space="preserve"> </w:t>
      </w:r>
      <w:r>
        <w:rPr>
          <w:sz w:val="24"/>
        </w:rPr>
        <w:t>единства</w:t>
      </w:r>
      <w:r w:rsidR="005E2A7E">
        <w:rPr>
          <w:sz w:val="24"/>
        </w:rPr>
        <w:t xml:space="preserve"> </w:t>
      </w:r>
      <w:r>
        <w:rPr>
          <w:sz w:val="24"/>
        </w:rPr>
        <w:t>всех</w:t>
      </w:r>
      <w:r w:rsidR="005E2A7E">
        <w:rPr>
          <w:sz w:val="24"/>
        </w:rPr>
        <w:t xml:space="preserve"> </w:t>
      </w:r>
      <w:r>
        <w:rPr>
          <w:sz w:val="24"/>
        </w:rPr>
        <w:t>компонентов</w:t>
      </w:r>
      <w:r w:rsidR="005E2A7E">
        <w:rPr>
          <w:sz w:val="24"/>
        </w:rPr>
        <w:t xml:space="preserve"> </w:t>
      </w:r>
      <w:r>
        <w:rPr>
          <w:sz w:val="24"/>
        </w:rPr>
        <w:t>(федерального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р</w:t>
      </w:r>
      <w:proofErr w:type="gramEnd"/>
      <w:r>
        <w:rPr>
          <w:spacing w:val="-2"/>
          <w:sz w:val="24"/>
        </w:rPr>
        <w:t>егионального)</w:t>
      </w:r>
    </w:p>
    <w:p w:rsidR="00A979F3" w:rsidRDefault="00BD03BB">
      <w:pPr>
        <w:pStyle w:val="a3"/>
      </w:pPr>
      <w:r>
        <w:t>В 2023-2024учебный год в дошкольной</w:t>
      </w:r>
      <w:r w:rsidR="005E2A7E">
        <w:t xml:space="preserve"> </w:t>
      </w:r>
      <w:r>
        <w:t>группе, функционирует одна</w:t>
      </w:r>
      <w:r w:rsidR="005E2A7E">
        <w:t xml:space="preserve"> </w:t>
      </w:r>
      <w:r>
        <w:t>разновозрастная</w:t>
      </w:r>
      <w:r w:rsidR="005E2A7E">
        <w:t xml:space="preserve"> </w:t>
      </w:r>
      <w:r>
        <w:t xml:space="preserve">группа </w:t>
      </w:r>
      <w:proofErr w:type="spellStart"/>
      <w:r>
        <w:t>общеразвивающей</w:t>
      </w:r>
      <w:proofErr w:type="spellEnd"/>
      <w:r>
        <w:t xml:space="preserve"> направленности, укомплектованная детьми:</w:t>
      </w:r>
    </w:p>
    <w:p w:rsidR="00A979F3" w:rsidRDefault="00BD03BB">
      <w:pPr>
        <w:pStyle w:val="a3"/>
        <w:ind w:left="340"/>
      </w:pPr>
      <w:r>
        <w:t>до2 лет–</w:t>
      </w:r>
      <w:r w:rsidR="00D0235F">
        <w:t>0</w:t>
      </w:r>
      <w:r>
        <w:rPr>
          <w:spacing w:val="-5"/>
        </w:rPr>
        <w:t>,</w:t>
      </w:r>
    </w:p>
    <w:p w:rsidR="005E2A7E" w:rsidRDefault="00BD03BB">
      <w:pPr>
        <w:pStyle w:val="a3"/>
        <w:spacing w:line="290" w:lineRule="auto"/>
        <w:ind w:left="290" w:right="5620" w:firstLine="50"/>
      </w:pPr>
      <w:r>
        <w:t>от2до3ле</w:t>
      </w:r>
      <w:proofErr w:type="gramStart"/>
      <w:r>
        <w:t>т(</w:t>
      </w:r>
      <w:proofErr w:type="gramEnd"/>
      <w:r>
        <w:t>группа</w:t>
      </w:r>
      <w:r w:rsidR="005E2A7E">
        <w:t xml:space="preserve"> </w:t>
      </w:r>
      <w:r>
        <w:t>раннего</w:t>
      </w:r>
      <w:r w:rsidR="005E2A7E">
        <w:t xml:space="preserve"> возраста)- </w:t>
      </w:r>
      <w:r w:rsidR="00D0235F">
        <w:t xml:space="preserve">2 </w:t>
      </w:r>
      <w:r>
        <w:t xml:space="preserve">, </w:t>
      </w:r>
    </w:p>
    <w:p w:rsidR="00A979F3" w:rsidRDefault="00BD03BB">
      <w:pPr>
        <w:pStyle w:val="a3"/>
        <w:spacing w:line="290" w:lineRule="auto"/>
        <w:ind w:left="290" w:right="5620" w:firstLine="50"/>
      </w:pPr>
      <w:r>
        <w:t>о</w:t>
      </w:r>
      <w:r w:rsidR="005E2A7E">
        <w:t>т 3 до 4 лет (вторая младшая) -</w:t>
      </w:r>
      <w:r w:rsidR="00D0235F">
        <w:t xml:space="preserve"> 5</w:t>
      </w:r>
      <w:r w:rsidR="005E2A7E">
        <w:t xml:space="preserve"> </w:t>
      </w:r>
    </w:p>
    <w:p w:rsidR="00A979F3" w:rsidRDefault="00BD03BB">
      <w:pPr>
        <w:pStyle w:val="a3"/>
        <w:spacing w:line="275" w:lineRule="exact"/>
        <w:ind w:left="340"/>
      </w:pPr>
      <w:r>
        <w:t>от</w:t>
      </w:r>
      <w:proofErr w:type="gramStart"/>
      <w:r>
        <w:t>4</w:t>
      </w:r>
      <w:proofErr w:type="gramEnd"/>
      <w:r>
        <w:t xml:space="preserve"> до5 лет (средняя) –</w:t>
      </w:r>
      <w:r w:rsidR="005E2A7E">
        <w:rPr>
          <w:spacing w:val="-5"/>
        </w:rPr>
        <w:t xml:space="preserve"> </w:t>
      </w:r>
      <w:r w:rsidR="00D0235F">
        <w:rPr>
          <w:spacing w:val="-5"/>
        </w:rPr>
        <w:t>1</w:t>
      </w:r>
      <w:r>
        <w:rPr>
          <w:spacing w:val="-5"/>
        </w:rPr>
        <w:t>,</w:t>
      </w:r>
    </w:p>
    <w:p w:rsidR="00A979F3" w:rsidRDefault="00BD03BB">
      <w:pPr>
        <w:pStyle w:val="a3"/>
        <w:spacing w:line="275" w:lineRule="exact"/>
        <w:ind w:left="340"/>
      </w:pPr>
      <w:r>
        <w:t>от5до6ле</w:t>
      </w:r>
      <w:proofErr w:type="gramStart"/>
      <w:r>
        <w:t>т(</w:t>
      </w:r>
      <w:proofErr w:type="gramEnd"/>
      <w:r>
        <w:t>старшая)-</w:t>
      </w:r>
      <w:r w:rsidR="00D0235F">
        <w:rPr>
          <w:spacing w:val="-5"/>
        </w:rPr>
        <w:t>0</w:t>
      </w:r>
      <w:r>
        <w:rPr>
          <w:spacing w:val="-5"/>
        </w:rPr>
        <w:t>;</w:t>
      </w:r>
    </w:p>
    <w:p w:rsidR="00A979F3" w:rsidRDefault="00BD03BB">
      <w:pPr>
        <w:pStyle w:val="a3"/>
        <w:spacing w:line="275" w:lineRule="exact"/>
        <w:ind w:left="340"/>
      </w:pPr>
      <w:r>
        <w:t>от5до6лет</w:t>
      </w:r>
      <w:r w:rsidR="005E2A7E">
        <w:t xml:space="preserve"> </w:t>
      </w:r>
      <w:r>
        <w:t>(7)</w:t>
      </w:r>
      <w:r w:rsidR="005E2A7E">
        <w:t xml:space="preserve"> </w:t>
      </w:r>
      <w:r>
        <w:t>(подготовительная)-</w:t>
      </w:r>
      <w:r w:rsidR="00D0235F">
        <w:t>0</w:t>
      </w:r>
      <w:r w:rsidR="005E2A7E">
        <w:t xml:space="preserve"> </w:t>
      </w:r>
      <w:r>
        <w:rPr>
          <w:spacing w:val="-5"/>
        </w:rPr>
        <w:t>.</w:t>
      </w:r>
    </w:p>
    <w:p w:rsidR="00A979F3" w:rsidRDefault="00BD03BB">
      <w:pPr>
        <w:pStyle w:val="a3"/>
        <w:ind w:right="516"/>
        <w:jc w:val="both"/>
      </w:pPr>
      <w:r>
        <w:t>Годовой календарный учебный график образовательной деятельности соответствует общеобразовательной и парциальным программам, гарантирует ребенку получение комплекса образовательных услуг.</w:t>
      </w:r>
    </w:p>
    <w:p w:rsidR="00A979F3" w:rsidRDefault="00A979F3">
      <w:pPr>
        <w:pStyle w:val="a3"/>
        <w:spacing w:before="59" w:after="1"/>
        <w:ind w:left="0"/>
        <w:rPr>
          <w:sz w:val="20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9"/>
        <w:gridCol w:w="1656"/>
        <w:gridCol w:w="1750"/>
        <w:gridCol w:w="2549"/>
      </w:tblGrid>
      <w:tr w:rsidR="00A979F3">
        <w:trPr>
          <w:trHeight w:val="273"/>
        </w:trPr>
        <w:tc>
          <w:tcPr>
            <w:tcW w:w="9894" w:type="dxa"/>
            <w:gridSpan w:val="4"/>
          </w:tcPr>
          <w:p w:rsidR="00A979F3" w:rsidRDefault="00BD03BB">
            <w:pPr>
              <w:pStyle w:val="TableParagraph"/>
              <w:spacing w:line="254" w:lineRule="exact"/>
              <w:ind w:left="3357"/>
              <w:rPr>
                <w:b/>
                <w:sz w:val="24"/>
              </w:rPr>
            </w:pPr>
            <w:r>
              <w:rPr>
                <w:b/>
                <w:sz w:val="24"/>
              </w:rPr>
              <w:t>1.Режимработы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A979F3">
        <w:trPr>
          <w:trHeight w:val="275"/>
        </w:trPr>
        <w:tc>
          <w:tcPr>
            <w:tcW w:w="5595" w:type="dxa"/>
            <w:gridSpan w:val="2"/>
          </w:tcPr>
          <w:p w:rsidR="00A979F3" w:rsidRDefault="00BD03B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4299" w:type="dxa"/>
            <w:gridSpan w:val="2"/>
          </w:tcPr>
          <w:p w:rsidR="00A979F3" w:rsidRDefault="00BD03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5дней (с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пятницу)</w:t>
            </w:r>
          </w:p>
        </w:tc>
      </w:tr>
      <w:tr w:rsidR="00A979F3">
        <w:trPr>
          <w:trHeight w:val="275"/>
        </w:trPr>
        <w:tc>
          <w:tcPr>
            <w:tcW w:w="5595" w:type="dxa"/>
            <w:gridSpan w:val="2"/>
          </w:tcPr>
          <w:p w:rsidR="00A979F3" w:rsidRDefault="00BD03B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Время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299" w:type="dxa"/>
            <w:gridSpan w:val="2"/>
          </w:tcPr>
          <w:p w:rsidR="00A979F3" w:rsidRDefault="00BD03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часов вдень (с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z w:val="24"/>
              </w:rPr>
              <w:t xml:space="preserve">.30 до </w:t>
            </w:r>
            <w:r>
              <w:rPr>
                <w:spacing w:val="-2"/>
                <w:sz w:val="24"/>
              </w:rPr>
              <w:t>16.30)</w:t>
            </w:r>
          </w:p>
        </w:tc>
      </w:tr>
      <w:tr w:rsidR="00A979F3">
        <w:trPr>
          <w:trHeight w:val="275"/>
        </w:trPr>
        <w:tc>
          <w:tcPr>
            <w:tcW w:w="5595" w:type="dxa"/>
            <w:gridSpan w:val="2"/>
          </w:tcPr>
          <w:p w:rsidR="00A979F3" w:rsidRDefault="00BD03B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4299" w:type="dxa"/>
            <w:gridSpan w:val="2"/>
          </w:tcPr>
          <w:p w:rsidR="00A979F3" w:rsidRDefault="00BD03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суббота,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</w:tr>
      <w:tr w:rsidR="00A979F3">
        <w:trPr>
          <w:trHeight w:val="290"/>
        </w:trPr>
        <w:tc>
          <w:tcPr>
            <w:tcW w:w="9894" w:type="dxa"/>
            <w:gridSpan w:val="4"/>
          </w:tcPr>
          <w:p w:rsidR="00A979F3" w:rsidRDefault="00BD03BB">
            <w:pPr>
              <w:pStyle w:val="TableParagraph"/>
              <w:ind w:left="3237"/>
              <w:rPr>
                <w:b/>
                <w:sz w:val="24"/>
              </w:rPr>
            </w:pPr>
            <w:r>
              <w:rPr>
                <w:b/>
                <w:sz w:val="24"/>
              </w:rPr>
              <w:t>2.Продолжительностьучебного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A979F3">
        <w:trPr>
          <w:trHeight w:val="290"/>
        </w:trPr>
        <w:tc>
          <w:tcPr>
            <w:tcW w:w="3939" w:type="dxa"/>
          </w:tcPr>
          <w:p w:rsidR="00A979F3" w:rsidRDefault="00BD03BB">
            <w:pPr>
              <w:pStyle w:val="TableParagraph"/>
              <w:ind w:left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3406" w:type="dxa"/>
            <w:gridSpan w:val="2"/>
          </w:tcPr>
          <w:p w:rsidR="00A979F3" w:rsidRDefault="00BD03B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с01.09.2023 по 31.05.2024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549" w:type="dxa"/>
          </w:tcPr>
          <w:p w:rsidR="00A979F3" w:rsidRDefault="00BD03B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A979F3">
        <w:trPr>
          <w:trHeight w:val="282"/>
        </w:trPr>
        <w:tc>
          <w:tcPr>
            <w:tcW w:w="3939" w:type="dxa"/>
          </w:tcPr>
          <w:p w:rsidR="00A979F3" w:rsidRDefault="00BD03BB">
            <w:pPr>
              <w:pStyle w:val="TableParagraph"/>
              <w:spacing w:line="26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3406" w:type="dxa"/>
            <w:gridSpan w:val="2"/>
          </w:tcPr>
          <w:p w:rsidR="00A979F3" w:rsidRDefault="00BD03B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с01.09.2023по31.12.2023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49" w:type="dxa"/>
          </w:tcPr>
          <w:p w:rsidR="00A979F3" w:rsidRDefault="00BD03BB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A979F3">
        <w:trPr>
          <w:trHeight w:val="290"/>
        </w:trPr>
        <w:tc>
          <w:tcPr>
            <w:tcW w:w="3939" w:type="dxa"/>
          </w:tcPr>
          <w:p w:rsidR="00A979F3" w:rsidRDefault="00BD03BB">
            <w:pPr>
              <w:pStyle w:val="TableParagraph"/>
              <w:spacing w:line="26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3406" w:type="dxa"/>
            <w:gridSpan w:val="2"/>
          </w:tcPr>
          <w:p w:rsidR="00A979F3" w:rsidRDefault="00BD03B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с09.01.2024 по 31.05.2024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549" w:type="dxa"/>
          </w:tcPr>
          <w:p w:rsidR="00A979F3" w:rsidRDefault="00BD03BB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A979F3">
        <w:trPr>
          <w:trHeight w:val="287"/>
        </w:trPr>
        <w:tc>
          <w:tcPr>
            <w:tcW w:w="3939" w:type="dxa"/>
          </w:tcPr>
          <w:p w:rsidR="00A979F3" w:rsidRDefault="00BD03BB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 w:rsidR="005E2A7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оздоровительный</w:t>
            </w:r>
            <w:r w:rsidR="005E2A7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406" w:type="dxa"/>
            <w:gridSpan w:val="2"/>
          </w:tcPr>
          <w:p w:rsidR="00A979F3" w:rsidRDefault="00BD03BB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sz w:val="24"/>
              </w:rPr>
              <w:t xml:space="preserve">с01.06.2024 по 31.08.2024 </w:t>
            </w:r>
            <w:r>
              <w:rPr>
                <w:spacing w:val="-5"/>
                <w:sz w:val="24"/>
              </w:rPr>
              <w:t>г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549" w:type="dxa"/>
          </w:tcPr>
          <w:p w:rsidR="00A979F3" w:rsidRDefault="00BD03B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A979F3">
        <w:trPr>
          <w:trHeight w:val="287"/>
        </w:trPr>
        <w:tc>
          <w:tcPr>
            <w:tcW w:w="9894" w:type="dxa"/>
            <w:gridSpan w:val="4"/>
          </w:tcPr>
          <w:p w:rsidR="00A979F3" w:rsidRDefault="00BD03BB">
            <w:pPr>
              <w:pStyle w:val="TableParagraph"/>
              <w:ind w:left="1302"/>
              <w:rPr>
                <w:b/>
                <w:sz w:val="24"/>
              </w:rPr>
            </w:pPr>
            <w:r>
              <w:rPr>
                <w:b/>
                <w:sz w:val="24"/>
              </w:rPr>
              <w:t>3.Мероприятия</w:t>
            </w:r>
            <w:proofErr w:type="gramStart"/>
            <w:r>
              <w:rPr>
                <w:b/>
                <w:sz w:val="24"/>
              </w:rPr>
              <w:t>,п</w:t>
            </w:r>
            <w:proofErr w:type="gramEnd"/>
            <w:r>
              <w:rPr>
                <w:b/>
                <w:sz w:val="24"/>
              </w:rPr>
              <w:t>роводимыеврамкахобразовательного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A979F3">
        <w:trPr>
          <w:trHeight w:val="544"/>
        </w:trPr>
        <w:tc>
          <w:tcPr>
            <w:tcW w:w="9894" w:type="dxa"/>
            <w:gridSpan w:val="4"/>
          </w:tcPr>
          <w:p w:rsidR="00A979F3" w:rsidRDefault="00BD03BB">
            <w:pPr>
              <w:pStyle w:val="TableParagraph"/>
              <w:spacing w:line="272" w:lineRule="exact"/>
              <w:ind w:left="1302" w:hanging="845"/>
              <w:rPr>
                <w:b/>
                <w:sz w:val="24"/>
              </w:rPr>
            </w:pPr>
            <w:r>
              <w:rPr>
                <w:b/>
                <w:sz w:val="24"/>
              </w:rPr>
              <w:t>3.1Мониторингдостижениядетьмипланируемыхрезультатовосвоенияосновной общеобразовательной программы дошкольного образования:</w:t>
            </w:r>
          </w:p>
        </w:tc>
      </w:tr>
    </w:tbl>
    <w:p w:rsidR="00A979F3" w:rsidRDefault="00A979F3">
      <w:pPr>
        <w:spacing w:line="272" w:lineRule="exact"/>
        <w:rPr>
          <w:sz w:val="24"/>
        </w:rPr>
        <w:sectPr w:rsidR="00A979F3">
          <w:pgSz w:w="11930" w:h="16860"/>
          <w:pgMar w:top="1380" w:right="3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680"/>
        <w:gridCol w:w="756"/>
        <w:gridCol w:w="3953"/>
      </w:tblGrid>
      <w:tr w:rsidR="00A979F3">
        <w:trPr>
          <w:trHeight w:val="275"/>
        </w:trPr>
        <w:tc>
          <w:tcPr>
            <w:tcW w:w="4503" w:type="dxa"/>
          </w:tcPr>
          <w:p w:rsidR="00A979F3" w:rsidRDefault="00BD03BB">
            <w:pPr>
              <w:pStyle w:val="TableParagraph"/>
              <w:spacing w:line="256" w:lineRule="exact"/>
              <w:ind w:left="15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Наименование</w:t>
            </w:r>
          </w:p>
        </w:tc>
        <w:tc>
          <w:tcPr>
            <w:tcW w:w="1436" w:type="dxa"/>
            <w:gridSpan w:val="2"/>
          </w:tcPr>
          <w:p w:rsidR="00A979F3" w:rsidRDefault="00BD03BB">
            <w:pPr>
              <w:pStyle w:val="TableParagraph"/>
              <w:spacing w:line="256" w:lineRule="exact"/>
              <w:ind w:left="4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6" w:lineRule="exact"/>
              <w:ind w:left="136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4"/>
                <w:sz w:val="24"/>
              </w:rPr>
              <w:t xml:space="preserve"> дней</w:t>
            </w:r>
          </w:p>
        </w:tc>
      </w:tr>
      <w:tr w:rsidR="00A979F3">
        <w:trPr>
          <w:trHeight w:val="513"/>
        </w:trPr>
        <w:tc>
          <w:tcPr>
            <w:tcW w:w="4503" w:type="dxa"/>
          </w:tcPr>
          <w:p w:rsidR="00A979F3" w:rsidRDefault="00BD03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Адаптационно-диагностический</w:t>
            </w:r>
            <w:r w:rsidR="005E2A7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436" w:type="dxa"/>
            <w:gridSpan w:val="2"/>
          </w:tcPr>
          <w:p w:rsidR="00A979F3" w:rsidRDefault="00BD03BB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01.09.2023г.-</w:t>
            </w:r>
          </w:p>
          <w:p w:rsidR="00A979F3" w:rsidRDefault="00BD03BB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14.09.2023г.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6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979F3">
        <w:trPr>
          <w:trHeight w:val="549"/>
        </w:trPr>
        <w:tc>
          <w:tcPr>
            <w:tcW w:w="4503" w:type="dxa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</w:t>
            </w:r>
            <w:proofErr w:type="gramStart"/>
            <w:r>
              <w:rPr>
                <w:sz w:val="24"/>
              </w:rPr>
              <w:t>г(</w:t>
            </w:r>
            <w:proofErr w:type="gramEnd"/>
            <w:r>
              <w:rPr>
                <w:sz w:val="24"/>
              </w:rPr>
              <w:t>диагностический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1436" w:type="dxa"/>
            <w:gridSpan w:val="2"/>
          </w:tcPr>
          <w:p w:rsidR="00A979F3" w:rsidRDefault="00BD03BB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23.05.2024г. </w:t>
            </w:r>
            <w:r>
              <w:rPr>
                <w:spacing w:val="-10"/>
                <w:sz w:val="24"/>
              </w:rPr>
              <w:t>-</w:t>
            </w:r>
          </w:p>
          <w:p w:rsidR="00A979F3" w:rsidRDefault="00BD03B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31.05.2024г.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979F3">
        <w:trPr>
          <w:trHeight w:val="273"/>
        </w:trPr>
        <w:tc>
          <w:tcPr>
            <w:tcW w:w="9892" w:type="dxa"/>
            <w:gridSpan w:val="4"/>
          </w:tcPr>
          <w:p w:rsidR="00A979F3" w:rsidRDefault="00BD03BB">
            <w:pPr>
              <w:pStyle w:val="TableParagraph"/>
              <w:spacing w:line="253" w:lineRule="exact"/>
              <w:ind w:left="3074"/>
              <w:rPr>
                <w:b/>
                <w:sz w:val="24"/>
              </w:rPr>
            </w:pPr>
            <w:r>
              <w:rPr>
                <w:b/>
                <w:sz w:val="24"/>
              </w:rPr>
              <w:t>3.2Праздникидля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A979F3">
        <w:trPr>
          <w:trHeight w:val="275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56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6" w:lineRule="exact"/>
              <w:ind w:left="116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Даты</w:t>
            </w:r>
          </w:p>
        </w:tc>
      </w:tr>
      <w:tr w:rsidR="00A979F3">
        <w:trPr>
          <w:trHeight w:val="278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01.09.2023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275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18.10 – 22.10.2023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273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24.11.2023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287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«Новый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25.12 – 29.12.2023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277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22 .02.2024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546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11.03.2024 </w:t>
            </w:r>
            <w:r>
              <w:rPr>
                <w:spacing w:val="-10"/>
                <w:sz w:val="24"/>
              </w:rPr>
              <w:t>-</w:t>
            </w:r>
          </w:p>
          <w:p w:rsidR="00A979F3" w:rsidRDefault="00BD03B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17.03.2024</w:t>
            </w:r>
            <w:r>
              <w:rPr>
                <w:spacing w:val="-5"/>
                <w:sz w:val="24"/>
              </w:rPr>
              <w:t xml:space="preserve"> г.</w:t>
            </w:r>
          </w:p>
        </w:tc>
      </w:tr>
      <w:tr w:rsidR="00A979F3">
        <w:trPr>
          <w:trHeight w:val="278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04.03 -07.03.2024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273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«Загадочный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12.04.2023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275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«Веснянка»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15.04. – 18.04.2024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275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старший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возраст)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8.05.2024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287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Утренник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о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сад!»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29.05.2024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273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03.06.2024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275"/>
        </w:trPr>
        <w:tc>
          <w:tcPr>
            <w:tcW w:w="9892" w:type="dxa"/>
            <w:gridSpan w:val="4"/>
          </w:tcPr>
          <w:p w:rsidR="00A979F3" w:rsidRDefault="00BD03BB">
            <w:pPr>
              <w:pStyle w:val="TableParagraph"/>
              <w:spacing w:line="256" w:lineRule="exact"/>
              <w:ind w:left="1941"/>
              <w:rPr>
                <w:b/>
                <w:sz w:val="24"/>
              </w:rPr>
            </w:pPr>
            <w:r>
              <w:rPr>
                <w:b/>
                <w:sz w:val="24"/>
              </w:rPr>
              <w:t>3.3.Периодичностьпроведенийродительских</w:t>
            </w:r>
            <w:r>
              <w:rPr>
                <w:b/>
                <w:spacing w:val="-2"/>
                <w:sz w:val="24"/>
              </w:rPr>
              <w:t>собраний</w:t>
            </w:r>
          </w:p>
        </w:tc>
      </w:tr>
      <w:tr w:rsidR="00A979F3">
        <w:trPr>
          <w:trHeight w:val="275"/>
        </w:trPr>
        <w:tc>
          <w:tcPr>
            <w:tcW w:w="5183" w:type="dxa"/>
            <w:gridSpan w:val="2"/>
          </w:tcPr>
          <w:p w:rsidR="00A979F3" w:rsidRDefault="00BD03B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4709" w:type="dxa"/>
            <w:gridSpan w:val="2"/>
          </w:tcPr>
          <w:p w:rsidR="00A979F3" w:rsidRDefault="00BD03BB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A979F3">
        <w:trPr>
          <w:trHeight w:val="273"/>
        </w:trPr>
        <w:tc>
          <w:tcPr>
            <w:tcW w:w="5183" w:type="dxa"/>
            <w:gridSpan w:val="2"/>
          </w:tcPr>
          <w:p w:rsidR="00A979F3" w:rsidRDefault="00BD03B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:rsidR="00A979F3" w:rsidRDefault="00BD03B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A979F3">
        <w:trPr>
          <w:trHeight w:val="275"/>
        </w:trPr>
        <w:tc>
          <w:tcPr>
            <w:tcW w:w="5183" w:type="dxa"/>
            <w:gridSpan w:val="2"/>
          </w:tcPr>
          <w:p w:rsidR="00A979F3" w:rsidRDefault="00BD03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:rsidR="00A979F3" w:rsidRDefault="00BD03B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</w:tr>
      <w:tr w:rsidR="00A979F3">
        <w:trPr>
          <w:trHeight w:val="275"/>
        </w:trPr>
        <w:tc>
          <w:tcPr>
            <w:tcW w:w="5183" w:type="dxa"/>
            <w:gridSpan w:val="2"/>
          </w:tcPr>
          <w:p w:rsidR="00A979F3" w:rsidRDefault="00BD03B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:rsidR="00A979F3" w:rsidRDefault="00BD03B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A979F3">
        <w:trPr>
          <w:trHeight w:val="275"/>
        </w:trPr>
        <w:tc>
          <w:tcPr>
            <w:tcW w:w="9892" w:type="dxa"/>
            <w:gridSpan w:val="4"/>
          </w:tcPr>
          <w:p w:rsidR="00A979F3" w:rsidRDefault="00BD03BB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4.Каникулы</w:t>
            </w:r>
          </w:p>
        </w:tc>
      </w:tr>
      <w:tr w:rsidR="00A979F3">
        <w:trPr>
          <w:trHeight w:val="311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4"/>
                <w:sz w:val="24"/>
              </w:rPr>
              <w:t xml:space="preserve"> дней</w:t>
            </w:r>
          </w:p>
        </w:tc>
      </w:tr>
      <w:tr w:rsidR="00A979F3">
        <w:trPr>
          <w:trHeight w:val="316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с31.12.2023г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о08.01.2024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70" w:lineRule="exact"/>
              <w:ind w:left="83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</w:tr>
      <w:tr w:rsidR="00A979F3">
        <w:trPr>
          <w:trHeight w:val="319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с01.06.2024г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о31.08.2024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68" w:lineRule="exact"/>
              <w:ind w:left="77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A979F3">
        <w:trPr>
          <w:trHeight w:val="316"/>
        </w:trPr>
        <w:tc>
          <w:tcPr>
            <w:tcW w:w="9892" w:type="dxa"/>
            <w:gridSpan w:val="4"/>
          </w:tcPr>
          <w:p w:rsidR="00A979F3" w:rsidRDefault="00BD03BB">
            <w:pPr>
              <w:pStyle w:val="TableParagraph"/>
              <w:ind w:left="3504"/>
              <w:rPr>
                <w:b/>
                <w:sz w:val="24"/>
              </w:rPr>
            </w:pPr>
            <w:r>
              <w:rPr>
                <w:b/>
                <w:sz w:val="24"/>
              </w:rPr>
              <w:t>5.Праздничныеивыходные</w:t>
            </w:r>
            <w:r>
              <w:rPr>
                <w:b/>
                <w:spacing w:val="-5"/>
                <w:sz w:val="24"/>
              </w:rPr>
              <w:t xml:space="preserve"> дни</w:t>
            </w:r>
          </w:p>
        </w:tc>
      </w:tr>
      <w:tr w:rsidR="00A979F3">
        <w:trPr>
          <w:trHeight w:val="316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06.11.2023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313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Новогодние,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31.12.23-08.01.2024</w:t>
            </w:r>
            <w:r>
              <w:rPr>
                <w:spacing w:val="-5"/>
                <w:sz w:val="24"/>
              </w:rPr>
              <w:t xml:space="preserve"> г.</w:t>
            </w:r>
          </w:p>
        </w:tc>
      </w:tr>
      <w:tr w:rsidR="00A979F3">
        <w:trPr>
          <w:trHeight w:val="318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23.02.2024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316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08.03.2024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316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01.05.2024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316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09.05. – 10.05.2024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313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12.06.2024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979F3">
        <w:trPr>
          <w:trHeight w:val="318"/>
        </w:trPr>
        <w:tc>
          <w:tcPr>
            <w:tcW w:w="9892" w:type="dxa"/>
            <w:gridSpan w:val="4"/>
          </w:tcPr>
          <w:p w:rsidR="00A979F3" w:rsidRDefault="00BD03BB">
            <w:pPr>
              <w:pStyle w:val="TableParagraph"/>
              <w:spacing w:line="268" w:lineRule="exact"/>
              <w:ind w:left="1420"/>
              <w:rPr>
                <w:b/>
                <w:sz w:val="24"/>
              </w:rPr>
            </w:pPr>
            <w:r>
              <w:rPr>
                <w:b/>
                <w:sz w:val="24"/>
              </w:rPr>
              <w:t>6.Мероприятия</w:t>
            </w:r>
            <w:proofErr w:type="gramStart"/>
            <w:r>
              <w:rPr>
                <w:b/>
                <w:sz w:val="24"/>
              </w:rPr>
              <w:t>,п</w:t>
            </w:r>
            <w:proofErr w:type="gramEnd"/>
            <w:r>
              <w:rPr>
                <w:b/>
                <w:sz w:val="24"/>
              </w:rPr>
              <w:t>роводимыевлетнийоздоровительный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</w:tr>
      <w:tr w:rsidR="00A979F3">
        <w:trPr>
          <w:trHeight w:val="316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Сроки/даты</w:t>
            </w:r>
          </w:p>
        </w:tc>
      </w:tr>
      <w:tr w:rsidR="00A979F3">
        <w:trPr>
          <w:trHeight w:val="360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развлечений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1развнеделюсиюня-</w:t>
            </w:r>
            <w:r>
              <w:rPr>
                <w:spacing w:val="-2"/>
                <w:sz w:val="24"/>
              </w:rPr>
              <w:t>август</w:t>
            </w:r>
          </w:p>
        </w:tc>
      </w:tr>
      <w:tr w:rsidR="00A979F3">
        <w:trPr>
          <w:trHeight w:val="563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3953" w:type="dxa"/>
          </w:tcPr>
          <w:p w:rsidR="00A979F3" w:rsidRDefault="005E2A7E">
            <w:pPr>
              <w:pStyle w:val="TableParagraph"/>
              <w:spacing w:line="232" w:lineRule="auto"/>
              <w:ind w:left="109" w:right="4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BD03BB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BD03BB">
              <w:rPr>
                <w:sz w:val="24"/>
              </w:rPr>
              <w:t>плану</w:t>
            </w:r>
            <w:r>
              <w:rPr>
                <w:sz w:val="24"/>
              </w:rPr>
              <w:t xml:space="preserve"> </w:t>
            </w:r>
            <w:r w:rsidR="00BD03BB">
              <w:rPr>
                <w:sz w:val="24"/>
              </w:rPr>
              <w:t>педагогов,</w:t>
            </w:r>
            <w:r>
              <w:rPr>
                <w:sz w:val="24"/>
              </w:rPr>
              <w:t xml:space="preserve"> </w:t>
            </w:r>
            <w:r w:rsidR="00BD03BB">
              <w:rPr>
                <w:sz w:val="24"/>
              </w:rPr>
              <w:t>плану работы в летний</w:t>
            </w:r>
            <w:r>
              <w:rPr>
                <w:sz w:val="24"/>
              </w:rPr>
              <w:t xml:space="preserve"> </w:t>
            </w:r>
            <w:r w:rsidR="00BD03BB">
              <w:rPr>
                <w:sz w:val="24"/>
              </w:rPr>
              <w:t>период</w:t>
            </w:r>
          </w:p>
        </w:tc>
      </w:tr>
      <w:tr w:rsidR="00A979F3">
        <w:trPr>
          <w:trHeight w:val="325"/>
        </w:trPr>
        <w:tc>
          <w:tcPr>
            <w:tcW w:w="5939" w:type="dxa"/>
            <w:gridSpan w:val="3"/>
          </w:tcPr>
          <w:p w:rsidR="00A979F3" w:rsidRDefault="00BD0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3953" w:type="dxa"/>
          </w:tcPr>
          <w:p w:rsidR="00A979F3" w:rsidRDefault="00BD03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5E2A7E">
              <w:rPr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 w:rsidR="005E2A7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</w:tr>
    </w:tbl>
    <w:p w:rsidR="00BD03BB" w:rsidRDefault="00BD03BB"/>
    <w:sectPr w:rsidR="00BD03BB" w:rsidSect="00A979F3">
      <w:pgSz w:w="11910" w:h="16840"/>
      <w:pgMar w:top="1100" w:right="46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E77F6"/>
    <w:multiLevelType w:val="hybridMultilevel"/>
    <w:tmpl w:val="C9D0EAB0"/>
    <w:lvl w:ilvl="0" w:tplc="DE6A4972">
      <w:start w:val="1"/>
      <w:numFmt w:val="decimal"/>
      <w:lvlText w:val="%1."/>
      <w:lvlJc w:val="left"/>
      <w:pPr>
        <w:ind w:left="54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6C5B9C">
      <w:numFmt w:val="bullet"/>
      <w:lvlText w:val="•"/>
      <w:lvlJc w:val="left"/>
      <w:pPr>
        <w:ind w:left="1524" w:hanging="284"/>
      </w:pPr>
      <w:rPr>
        <w:rFonts w:hint="default"/>
        <w:lang w:val="ru-RU" w:eastAsia="en-US" w:bidi="ar-SA"/>
      </w:rPr>
    </w:lvl>
    <w:lvl w:ilvl="2" w:tplc="02143440">
      <w:numFmt w:val="bullet"/>
      <w:lvlText w:val="•"/>
      <w:lvlJc w:val="left"/>
      <w:pPr>
        <w:ind w:left="2508" w:hanging="284"/>
      </w:pPr>
      <w:rPr>
        <w:rFonts w:hint="default"/>
        <w:lang w:val="ru-RU" w:eastAsia="en-US" w:bidi="ar-SA"/>
      </w:rPr>
    </w:lvl>
    <w:lvl w:ilvl="3" w:tplc="E5685A2C">
      <w:numFmt w:val="bullet"/>
      <w:lvlText w:val="•"/>
      <w:lvlJc w:val="left"/>
      <w:pPr>
        <w:ind w:left="3492" w:hanging="284"/>
      </w:pPr>
      <w:rPr>
        <w:rFonts w:hint="default"/>
        <w:lang w:val="ru-RU" w:eastAsia="en-US" w:bidi="ar-SA"/>
      </w:rPr>
    </w:lvl>
    <w:lvl w:ilvl="4" w:tplc="E028F6C4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  <w:lvl w:ilvl="5" w:tplc="46FED160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DA464AF0">
      <w:numFmt w:val="bullet"/>
      <w:lvlText w:val="•"/>
      <w:lvlJc w:val="left"/>
      <w:pPr>
        <w:ind w:left="6444" w:hanging="284"/>
      </w:pPr>
      <w:rPr>
        <w:rFonts w:hint="default"/>
        <w:lang w:val="ru-RU" w:eastAsia="en-US" w:bidi="ar-SA"/>
      </w:rPr>
    </w:lvl>
    <w:lvl w:ilvl="7" w:tplc="597C5B96">
      <w:numFmt w:val="bullet"/>
      <w:lvlText w:val="•"/>
      <w:lvlJc w:val="left"/>
      <w:pPr>
        <w:ind w:left="7428" w:hanging="284"/>
      </w:pPr>
      <w:rPr>
        <w:rFonts w:hint="default"/>
        <w:lang w:val="ru-RU" w:eastAsia="en-US" w:bidi="ar-SA"/>
      </w:rPr>
    </w:lvl>
    <w:lvl w:ilvl="8" w:tplc="1F5A1930">
      <w:numFmt w:val="bullet"/>
      <w:lvlText w:val="•"/>
      <w:lvlJc w:val="left"/>
      <w:pPr>
        <w:ind w:left="8412" w:hanging="284"/>
      </w:pPr>
      <w:rPr>
        <w:rFonts w:hint="default"/>
        <w:lang w:val="ru-RU" w:eastAsia="en-US" w:bidi="ar-SA"/>
      </w:rPr>
    </w:lvl>
  </w:abstractNum>
  <w:abstractNum w:abstractNumId="1">
    <w:nsid w:val="5CA62532"/>
    <w:multiLevelType w:val="hybridMultilevel"/>
    <w:tmpl w:val="624C5A66"/>
    <w:lvl w:ilvl="0" w:tplc="6A7A3F4C">
      <w:numFmt w:val="bullet"/>
      <w:lvlText w:val=""/>
      <w:lvlJc w:val="left"/>
      <w:pPr>
        <w:ind w:left="26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52D0C0">
      <w:numFmt w:val="bullet"/>
      <w:lvlText w:val=""/>
      <w:lvlJc w:val="left"/>
      <w:pPr>
        <w:ind w:left="40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424D33E">
      <w:numFmt w:val="bullet"/>
      <w:lvlText w:val="•"/>
      <w:lvlJc w:val="left"/>
      <w:pPr>
        <w:ind w:left="1508" w:hanging="142"/>
      </w:pPr>
      <w:rPr>
        <w:rFonts w:hint="default"/>
        <w:lang w:val="ru-RU" w:eastAsia="en-US" w:bidi="ar-SA"/>
      </w:rPr>
    </w:lvl>
    <w:lvl w:ilvl="3" w:tplc="7EFC0A6A">
      <w:numFmt w:val="bullet"/>
      <w:lvlText w:val="•"/>
      <w:lvlJc w:val="left"/>
      <w:pPr>
        <w:ind w:left="2617" w:hanging="142"/>
      </w:pPr>
      <w:rPr>
        <w:rFonts w:hint="default"/>
        <w:lang w:val="ru-RU" w:eastAsia="en-US" w:bidi="ar-SA"/>
      </w:rPr>
    </w:lvl>
    <w:lvl w:ilvl="4" w:tplc="FBEAC254">
      <w:numFmt w:val="bullet"/>
      <w:lvlText w:val="•"/>
      <w:lvlJc w:val="left"/>
      <w:pPr>
        <w:ind w:left="3726" w:hanging="142"/>
      </w:pPr>
      <w:rPr>
        <w:rFonts w:hint="default"/>
        <w:lang w:val="ru-RU" w:eastAsia="en-US" w:bidi="ar-SA"/>
      </w:rPr>
    </w:lvl>
    <w:lvl w:ilvl="5" w:tplc="976CA8A6">
      <w:numFmt w:val="bullet"/>
      <w:lvlText w:val="•"/>
      <w:lvlJc w:val="left"/>
      <w:pPr>
        <w:ind w:left="4835" w:hanging="142"/>
      </w:pPr>
      <w:rPr>
        <w:rFonts w:hint="default"/>
        <w:lang w:val="ru-RU" w:eastAsia="en-US" w:bidi="ar-SA"/>
      </w:rPr>
    </w:lvl>
    <w:lvl w:ilvl="6" w:tplc="5B869CCA">
      <w:numFmt w:val="bullet"/>
      <w:lvlText w:val="•"/>
      <w:lvlJc w:val="left"/>
      <w:pPr>
        <w:ind w:left="5944" w:hanging="142"/>
      </w:pPr>
      <w:rPr>
        <w:rFonts w:hint="default"/>
        <w:lang w:val="ru-RU" w:eastAsia="en-US" w:bidi="ar-SA"/>
      </w:rPr>
    </w:lvl>
    <w:lvl w:ilvl="7" w:tplc="6C1277BA">
      <w:numFmt w:val="bullet"/>
      <w:lvlText w:val="•"/>
      <w:lvlJc w:val="left"/>
      <w:pPr>
        <w:ind w:left="7053" w:hanging="142"/>
      </w:pPr>
      <w:rPr>
        <w:rFonts w:hint="default"/>
        <w:lang w:val="ru-RU" w:eastAsia="en-US" w:bidi="ar-SA"/>
      </w:rPr>
    </w:lvl>
    <w:lvl w:ilvl="8" w:tplc="AF18BA50">
      <w:numFmt w:val="bullet"/>
      <w:lvlText w:val="•"/>
      <w:lvlJc w:val="left"/>
      <w:pPr>
        <w:ind w:left="8162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979F3"/>
    <w:rsid w:val="005E2A7E"/>
    <w:rsid w:val="00842E43"/>
    <w:rsid w:val="00A979F3"/>
    <w:rsid w:val="00BD03BB"/>
    <w:rsid w:val="00D0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79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79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79F3"/>
    <w:pPr>
      <w:ind w:left="26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979F3"/>
    <w:pPr>
      <w:ind w:left="261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A979F3"/>
    <w:pPr>
      <w:spacing w:line="265" w:lineRule="exact"/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5E2A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A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2023-11-19T15:46:00Z</dcterms:created>
  <dcterms:modified xsi:type="dcterms:W3CDTF">2023-11-20T05:56:00Z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2023-11-19T00:00:00Z</vt:filetime>
  </property>
  <property fmtid="{D5CDD505-2E9C-101B-9397-08002B2CF9AE}" pid="5" name="Producer">
    <vt:lpwstr>Microsoft® Word 2013</vt:lpwstr>
  </property>
</Properties>
</file>